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tabs>
          <w:tab w:val="left" w:pos="1281"/>
        </w:tabs>
        <w:bidi w:val="0"/>
        <w:spacing w:before="0" w:after="0" w:line="581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/>
          <w:i w:val="0"/>
          <w:iCs w:val="0"/>
          <w:smallCaps w:val="0"/>
          <w:strike w:val="0"/>
          <w:vanish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mallCaps w:val="0"/>
          <w:strike w:val="0"/>
          <w:vanish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mallCaps w:val="0"/>
          <w:strike w:val="0"/>
          <w:vanish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国家综合性消防救援队伍2020年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消防员招录急需专业</w:t>
      </w:r>
    </w:p>
    <w:tbl>
      <w:tblPr>
        <w:tblStyle w:val="4"/>
        <w:tblpPr w:leftFromText="180" w:rightFromText="180" w:vertAnchor="text" w:horzAnchor="page" w:tblpX="1423" w:tblpY="556"/>
        <w:tblOverlap w:val="never"/>
        <w:tblW w:w="911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5"/>
        <w:gridCol w:w="3110"/>
        <w:gridCol w:w="1258"/>
        <w:gridCol w:w="1277"/>
        <w:gridCol w:w="1277"/>
        <w:gridCol w:w="134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3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消防救援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森林消防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8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1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本科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专科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机械设计制造及其自动化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080202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机械设计与制造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560101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机械制造与自动化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560102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土木工程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081001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机电一体化技术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560301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通信工程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080703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化学工程与工艺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081301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基础医学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100101K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汽车检测与维修技术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560702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运动训练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040202K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660302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体育教育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040201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6701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14K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计算机信息管理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610203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飞机机电设备维修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600409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飞机部件修理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600411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15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林学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090501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16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森林保护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090503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17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森林资源保护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510203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18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森林防火指挥与通讯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510208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19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森林消防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680110K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4C3D"/>
    <w:rsid w:val="27297FB9"/>
    <w:rsid w:val="393F3994"/>
    <w:rsid w:val="48B7357E"/>
    <w:rsid w:val="4AB27F70"/>
    <w:rsid w:val="78F14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2020-07-18T14:28:00Z</dcterms:created>
  <dc:creator>纪晓伟</dc:creator>
  <cp:lastModifiedBy>admin</cp:lastModifiedBy>
  <cp:lastPrinted>2020-07-20T10:07:21Z</cp:lastPrinted>
  <dcterms:modified xsi:type="dcterms:W3CDTF">2020-07-20T10:07:26Z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